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5339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828"/>
        <w:gridCol w:w="3313"/>
        <w:gridCol w:w="4924"/>
        <w:gridCol w:w="1216"/>
        <w:gridCol w:w="1747"/>
        <w:gridCol w:w="21"/>
        <w:gridCol w:w="3290"/>
      </w:tblGrid>
      <w:tr w:rsidR="00DC78BB" w:rsidTr="009131B0">
        <w:trPr>
          <w:cantSplit/>
          <w:trHeight w:val="2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BB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Eil. Nr.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Įmonės pavadinimas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Default="00AF3D0D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Veiklos rūšis pagal priedą Nr. 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Default="00AF3D0D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Leidimo Nr.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Default="00AF3D0D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Nustatytos LOJ ribinės vertės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8BB" w:rsidRDefault="001C28DC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Pastabos*</w:t>
            </w:r>
          </w:p>
        </w:tc>
      </w:tr>
      <w:tr w:rsidR="00DC78BB" w:rsidTr="009131B0">
        <w:trPr>
          <w:cantSplit/>
          <w:trHeight w:val="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BB" w:rsidRPr="003134F8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Pr="003134F8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Pr="003134F8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Pr="003134F8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Pr="003134F8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  <w:t>5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Pr="003134F8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  <w:t>6</w:t>
            </w:r>
          </w:p>
        </w:tc>
      </w:tr>
      <w:tr w:rsidR="00030F3F" w:rsidTr="009131B0">
        <w:trPr>
          <w:cantSplit/>
          <w:trHeight w:val="20"/>
        </w:trPr>
        <w:tc>
          <w:tcPr>
            <w:tcW w:w="15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81" w:rsidRDefault="00A67281" w:rsidP="009131B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030F3F" w:rsidRPr="00AF3D0D" w:rsidRDefault="00030F3F" w:rsidP="009131B0">
            <w:pPr>
              <w:spacing w:after="0"/>
              <w:jc w:val="center"/>
            </w:pPr>
            <w:r w:rsidRPr="00A67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Alytaus skyrius</w:t>
            </w:r>
          </w:p>
        </w:tc>
      </w:tr>
      <w:tr w:rsidR="00DC78BB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51" w:rsidRPr="00030F3F" w:rsidRDefault="002E7751" w:rsidP="009131B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Liteurofoto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Pr="00A202C2" w:rsidRDefault="00DC78BB" w:rsidP="009131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</w:pPr>
            <w:r w:rsidRPr="00A202C2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 xml:space="preserve">Transporto priemonių </w:t>
            </w:r>
            <w:r w:rsidR="00A202C2" w:rsidRPr="00A202C2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 xml:space="preserve">padengimas dangomis </w:t>
            </w:r>
            <w:r w:rsidR="00A202C2" w:rsidRPr="00A20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(&lt;15)</w:t>
            </w:r>
            <w:r w:rsidR="00A202C2" w:rsidRPr="00A202C2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r w:rsidR="00A202C2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 xml:space="preserve">ir transporto priemonių </w:t>
            </w:r>
            <w:r w:rsidRPr="00A202C2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>pakartotinė apdaila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E83022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KO4/01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Pr="00FE72CD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B72DED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ED" w:rsidRPr="00030F3F" w:rsidRDefault="00B72DED" w:rsidP="009131B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DED" w:rsidRDefault="00B72DED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Lisiplast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DED" w:rsidRDefault="00B72DED" w:rsidP="009131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Kitų paviršių </w:t>
            </w:r>
            <w:r w:rsidRPr="007E15B9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>valymas</w:t>
            </w:r>
            <w:r w:rsidR="007E15B9" w:rsidRPr="007E15B9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r w:rsidR="007E15B9" w:rsidRPr="007E15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(&gt;2)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DED" w:rsidRDefault="00B72DED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KO4/02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DED" w:rsidRDefault="00F45327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DED" w:rsidRPr="00FE72CD" w:rsidRDefault="00B72DED" w:rsidP="00913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67281" w:rsidTr="009131B0">
        <w:trPr>
          <w:cantSplit/>
          <w:trHeight w:val="567"/>
        </w:trPr>
        <w:tc>
          <w:tcPr>
            <w:tcW w:w="15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81" w:rsidRPr="00A67281" w:rsidRDefault="00A67281" w:rsidP="00913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A67281" w:rsidRPr="00A67281" w:rsidRDefault="00A67281" w:rsidP="00913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A672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Kauno skyrius</w:t>
            </w:r>
          </w:p>
        </w:tc>
      </w:tr>
      <w:tr w:rsidR="00DC78BB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3F" w:rsidRPr="00030F3F" w:rsidRDefault="00030F3F" w:rsidP="009131B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Medmeta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ir partneriai“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Pr="0067221F" w:rsidRDefault="0067221F" w:rsidP="009131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</w:pPr>
            <w:r w:rsidRPr="0067221F">
              <w:rPr>
                <w:rFonts w:ascii="Times New Roman" w:hAnsi="Times New Roman" w:cs="Times New Roman"/>
                <w:sz w:val="20"/>
                <w:szCs w:val="20"/>
              </w:rPr>
              <w:t>Kitų rūšių dengimas, taip pat metalo, plastmasės, tekstilės gaminių ,  audinių, plėvelių ir popieriaus dengimas</w:t>
            </w:r>
            <w:r w:rsidR="001C2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28DC" w:rsidRPr="001C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D96374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1/2013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75</w:t>
            </w:r>
            <w:r w:rsidR="00496A01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/25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 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Pr="00FE72CD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DC78BB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BB" w:rsidRPr="00030F3F" w:rsidRDefault="00DC78BB" w:rsidP="009131B0">
            <w:pPr>
              <w:pStyle w:val="Sraopastraipa"/>
              <w:numPr>
                <w:ilvl w:val="0"/>
                <w:numId w:val="1"/>
              </w:num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DC78BB" w:rsidP="009131B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Valentis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“ 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DC78BB" w:rsidP="009131B0">
            <w:pPr>
              <w:spacing w:after="100" w:afterAutospacing="1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Farmacinių produktų gamyba </w:t>
            </w:r>
            <w:r w:rsidR="001C28DC" w:rsidRPr="001C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(&gt;5</w:t>
            </w:r>
            <w:r w:rsidR="001C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C28DC" w:rsidRPr="001C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1129DD" w:rsidP="009131B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2/2013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DC78BB" w:rsidP="009131B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1239E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 </w:t>
            </w:r>
            <w:r w:rsidR="001129DD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g/kg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DC78BB" w:rsidP="009131B0">
            <w:pPr>
              <w:spacing w:after="100" w:afterAutospacing="1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DC78BB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8BB" w:rsidRPr="00030F3F" w:rsidRDefault="00DC78BB" w:rsidP="009131B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 w:rsidRPr="00873195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Švykai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DC78BB" w:rsidP="009131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Kitų rūšių dengimas, taip pat metalo, plastmasės, tekstilės gaminių, audinių, plėvelių ir popieriau</w:t>
            </w:r>
            <w:r w:rsidR="0035022A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s dengimas </w:t>
            </w:r>
            <w:r w:rsidR="001C28DC" w:rsidRPr="001C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35022A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4/2013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8BB" w:rsidRDefault="00DC78BB" w:rsidP="00913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25 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195" w:rsidRDefault="00873195" w:rsidP="0087319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Išregistruotas 201</w:t>
            </w:r>
            <w:r w:rsidR="00D03B75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8-03-23</w:t>
            </w:r>
          </w:p>
          <w:p w:rsidR="00DC78BB" w:rsidRDefault="00D03B75" w:rsidP="00D03B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Nr. (14)-A4-2729</w:t>
            </w: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030F3F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„Kauno kailiai“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5/2013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1239E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239E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g/kg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030F3F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Carlo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Gavazzi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Industri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Kitų rūšių dengimas, taip pat metalo, plastmasės, tekstilės gaminių, audinių, plėvelių ir popieriaus dengimas </w:t>
            </w:r>
            <w:r w:rsidRPr="001C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9/2013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100/20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1434B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„Baldai Jums“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9B1820" w:rsidRDefault="007C3BF1" w:rsidP="007C3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</w:pPr>
            <w:r w:rsidRPr="009B1820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 xml:space="preserve">Medienos paviršių dengimas </w:t>
            </w:r>
            <w:r w:rsidRPr="009B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(&gt;15)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11/2013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50/75/20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1434B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Aurika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 Kauno etikečių gamybos padalinys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9B1820" w:rsidRDefault="007C3BF1" w:rsidP="007C3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</w:pPr>
            <w:r w:rsidRPr="009B18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Kita rotacinė giliaspaudė, fleksografija, rotacinė trafaretinė spauda, laminavimo arba lakavimo vienetai (&gt;15) rotacinis trafaretinis spausdinimas ant tekstilės gaminių/kartono </w:t>
            </w:r>
            <w:r w:rsidRPr="009B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(&gt;30)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14/2013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100/20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1434B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Gryma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9B1820" w:rsidRDefault="007C3BF1" w:rsidP="007C3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9B182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16/2013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1239E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239E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g/kg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1434B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Aurika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 Kauno pakuočių gamybos padalinys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9B1820" w:rsidRDefault="007C3BF1" w:rsidP="007C3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lt-LT"/>
              </w:rPr>
            </w:pPr>
            <w:r w:rsidRPr="009B182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Kita rotacinė giliaspaudė, fleksografija, rotacinė trafaretinė spauda, laminavimo arba lakavimo vienetai (&gt;15) rotacinis trafaretinis spausdinimas ant tekstilės gaminių/kartono </w:t>
            </w:r>
            <w:r w:rsidRPr="009B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(&gt;30)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18/2013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100/20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A527DC" w:rsidP="00A527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Turi TIPK leidimą</w:t>
            </w: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1434B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„Lituanica“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Avalynės </w:t>
            </w:r>
            <w:r w:rsidRPr="009B1820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 xml:space="preserve">gamyba </w:t>
            </w:r>
            <w:r w:rsidRPr="009B1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19/2013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25 g vienai porai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1434B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846EBC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„Centro jėgos“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20/2014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1239E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1239E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g/kg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1434B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Autrolis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Transporto priemonių pakartotinė apdaila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21/2014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EF044B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520A7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BF1" w:rsidRPr="00EF044B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highlight w:val="lightGray"/>
                <w:lang w:eastAsia="lt-LT"/>
              </w:rPr>
            </w:pPr>
            <w:r w:rsidRPr="00944D47"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Danplastas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BF1" w:rsidRPr="005E2651" w:rsidRDefault="007C3BF1" w:rsidP="007C3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highlight w:val="lightGray"/>
                <w:lang w:eastAsia="lt-LT"/>
              </w:rPr>
            </w:pPr>
            <w:r w:rsidRPr="005E2651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 xml:space="preserve">Kitų rūšių dengimas, taip pat metalo, plastmasės, tekstilės gaminių, audinių, plėvelių ir popieriaus dengimas </w:t>
            </w:r>
            <w:r w:rsidRPr="005E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BF1" w:rsidRPr="00EF044B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highlight w:val="lightGray"/>
                <w:lang w:eastAsia="lt-LT"/>
              </w:rPr>
            </w:pPr>
            <w:r w:rsidRPr="004916D5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24/201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BF1" w:rsidRPr="00EF044B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highlight w:val="lightGray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3BF1" w:rsidRPr="00944D47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520A7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Peikko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 xml:space="preserve"> Lietuva“,</w:t>
            </w:r>
          </w:p>
          <w:p w:rsidR="007C3BF1" w:rsidRPr="00944D47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Kalantos g.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5E2651" w:rsidRDefault="007C3BF1" w:rsidP="007C3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</w:pPr>
            <w:r w:rsidRPr="005E2651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 xml:space="preserve">Kitų rūšių dengimas, taip pat metalo, plastmasės, tekstilės gaminių, audinių, plėvelių ir popieriaus dengimas </w:t>
            </w:r>
            <w:r w:rsidRPr="005E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944D47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26/2015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944D47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50/75 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944D47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520A7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Peikko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 xml:space="preserve"> Lietuva“,</w:t>
            </w:r>
          </w:p>
          <w:p w:rsidR="007C3BF1" w:rsidRPr="00944D47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Naglio g.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5E2651" w:rsidRDefault="007C3BF1" w:rsidP="007C3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</w:pPr>
            <w:r w:rsidRPr="005E2651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 xml:space="preserve">Kitų rūšių dengimas, taip pat metalo, plastmasės, tekstilės gaminių, audinių, plėvelių ir popieriaus dengimas </w:t>
            </w:r>
            <w:r w:rsidRPr="005E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944D47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27/2015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944D47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50/75 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944D47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520A7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Pelly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Baltic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5E2651" w:rsidRDefault="007C3BF1" w:rsidP="007C3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</w:pPr>
            <w:r w:rsidRPr="005E2651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 xml:space="preserve">Kitų paviršių valymas </w:t>
            </w:r>
            <w:r w:rsidRPr="005E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(&gt;2)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28/2015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75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944D47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520A7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Nordėja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5E2651" w:rsidRDefault="007C3BF1" w:rsidP="007C3B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</w:pPr>
            <w:r w:rsidRPr="005E2651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  <w:t xml:space="preserve">Kitų rūšių dengimas, taip pat metalo, plastmasės, tekstilės gaminių, audinių, plėvelių ir popieriaus dengimas </w:t>
            </w:r>
            <w:r w:rsidRPr="005E26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30/2016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50/75 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944D47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15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7C3BF1" w:rsidRPr="00944D47" w:rsidRDefault="007C3BF1" w:rsidP="007C3B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  <w:r w:rsidRPr="00A97297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lt-LT"/>
              </w:rPr>
              <w:t>Klaipėdos skyrius</w:t>
            </w:r>
          </w:p>
        </w:tc>
      </w:tr>
      <w:tr w:rsidR="007C3BF1" w:rsidTr="00DD0166">
        <w:trPr>
          <w:cantSplit/>
          <w:trHeight w:val="7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3BF1" w:rsidRPr="009F20D6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BF1" w:rsidRPr="009F20D6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9F20D6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,,</w:t>
            </w:r>
            <w:proofErr w:type="spellStart"/>
            <w:r w:rsidRPr="009F20D6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Baltic</w:t>
            </w:r>
            <w:proofErr w:type="spellEnd"/>
            <w:r w:rsidRPr="009F20D6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proofErr w:type="spellStart"/>
            <w:r w:rsidRPr="009F20D6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premator</w:t>
            </w:r>
            <w:proofErr w:type="spellEnd"/>
            <w:r w:rsidRPr="009F20D6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Klaipėda“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BF1" w:rsidRPr="005E2651" w:rsidRDefault="007C3BF1" w:rsidP="007C3B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5E265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Kitų rūšių dengimas, taip pat metalo, plastmasės, tekstilės gaminių, audinių, plėvelių ir popieriaus dengimas ( 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BF1" w:rsidRPr="009F20D6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(30)-2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C3BF1" w:rsidRPr="009F20D6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520A7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Linartika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5E2651" w:rsidRDefault="007C3BF1" w:rsidP="007C3B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5E2651">
              <w:rPr>
                <w:rFonts w:ascii="Times New Roman" w:hAnsi="Times New Roman"/>
                <w:sz w:val="20"/>
                <w:szCs w:val="20"/>
                <w:lang w:eastAsia="lt-LT"/>
              </w:rPr>
              <w:t>Sausasis (cheminis valymas)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(30)-4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2520A7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Home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group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5E2651" w:rsidRDefault="007C3BF1" w:rsidP="007C3B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5E265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Lipniosios dangos 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(30)-15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/Nm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AB0934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,,Maišelis“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5E2651" w:rsidRDefault="007C3BF1" w:rsidP="007C3B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5E265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Kitų rūšių dengimas, taip pat metalo, plastmasės, tekstilės gaminių, audinių, plėvelių ir popieriaus dengimas ( 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(30)-17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F420F3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50/75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/Nm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AB0934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AB ,,Klaipėdos laivų remontas“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5E2651" w:rsidRDefault="007C3BF1" w:rsidP="007C3B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5E265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Kitų rūšių dengimas, taip pat metalo, plastmasės, tekstilės gaminių, audinių, plėvelių ir popieriaus dengimas ( 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(30)-18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F420F3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20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>tirpiklio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>sąnaudų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7C3BF1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1" w:rsidRPr="00AB0934" w:rsidRDefault="007C3BF1" w:rsidP="007C3BF1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Litana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ir Ko“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Kitų rūšių dengimas, taip pat metalo, plastmasės, tekstilės gaminių, audinių, plėvelių ir popieriaus dengimas ( 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(33)-1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F420F3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50/75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/Nm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BF1" w:rsidRPr="000A0158" w:rsidRDefault="007C3BF1" w:rsidP="007C3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C51128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28" w:rsidRPr="00AB0934" w:rsidRDefault="00C51128" w:rsidP="00C5112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Default="00C51128" w:rsidP="00C51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Sakuona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Default="00C51128" w:rsidP="00C511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Medienos paviršių dengimas ( &gt;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Default="00C51128" w:rsidP="00C51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(33)-2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Default="00C51128" w:rsidP="00C51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50/75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/Nm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Pr="000A0158" w:rsidRDefault="00C51128" w:rsidP="00C51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C51128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28" w:rsidRPr="00AB0934" w:rsidRDefault="00C51128" w:rsidP="00C5112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Pr="000A0158" w:rsidRDefault="00C51128" w:rsidP="00C51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Tauraplastas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Pr="000A0158" w:rsidRDefault="00C51128" w:rsidP="00C511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Kitų rūšių dengimas, taip pat metalo, plastmasės, tekstilės gaminių, audinių, plėvelių ir popieriaus dengimas ( 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Pr="000A0158" w:rsidRDefault="00C51128" w:rsidP="00C51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(39)-3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Pr="000A0158" w:rsidRDefault="00C51128" w:rsidP="00C51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/Nm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Pr="000A0158" w:rsidRDefault="00C51128" w:rsidP="00C51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C51128" w:rsidTr="00DD0166">
        <w:trPr>
          <w:cantSplit/>
          <w:trHeight w:val="5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28" w:rsidRPr="00AB0934" w:rsidRDefault="00C51128" w:rsidP="00C51128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Pr="000A0158" w:rsidRDefault="00C51128" w:rsidP="00C51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Gindera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Pr="000A0158" w:rsidRDefault="00C51128" w:rsidP="00C5112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Medienos paviršių dengimas ( &gt;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Pr="000A0158" w:rsidRDefault="00C51128" w:rsidP="00C51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(38)-2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Pr="000A0158" w:rsidRDefault="00C51128" w:rsidP="00C51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50/75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/Nm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1128" w:rsidRPr="000A0158" w:rsidRDefault="00C51128" w:rsidP="00C5112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DD0166">
        <w:trPr>
          <w:cantSplit/>
          <w:trHeight w:val="51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AB0934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,,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Varkojis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ir kompanija“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Medienos paviršių dengimas (&gt;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(34)-1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50/75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/Nm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9435F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,,Vara“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Lipniosios dangos (&gt;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(34)-2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25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>tirpiklio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>sąnaudų</w:t>
            </w:r>
            <w:proofErr w:type="spellEnd"/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DD0166">
        <w:trPr>
          <w:cantSplit/>
          <w:trHeight w:val="587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9435F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UAB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Lavatas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(30)-24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B455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B455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g/kg</w:t>
            </w:r>
          </w:p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Išreiškiama išsiskyrusio tirpiklio mase kilogramui išvalyto ir išdžiovinto produkto</w:t>
            </w:r>
          </w:p>
        </w:tc>
        <w:tc>
          <w:tcPr>
            <w:tcW w:w="329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Tirpiklio suvartojimas 0,345 t/metus</w:t>
            </w:r>
          </w:p>
        </w:tc>
      </w:tr>
      <w:tr w:rsidR="00AD4583" w:rsidTr="00DD0166">
        <w:trPr>
          <w:cantSplit/>
          <w:trHeight w:val="5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02043F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02043F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.</w:t>
            </w:r>
          </w:p>
          <w:p w:rsidR="00AD4583" w:rsidRDefault="00AD4583" w:rsidP="00AD45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Pr="00DF7783" w:rsidRDefault="00AD4583" w:rsidP="00AD45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CSUB LT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Medžio ir plastmasės laminavimas 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(30)-23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0"/>
                <w:szCs w:val="24"/>
                <w:lang w:eastAsia="lt-LT"/>
              </w:rPr>
              <w:t>30 g/m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329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Tirpiklio suvartojimas 9 t/metus</w:t>
            </w:r>
          </w:p>
        </w:tc>
      </w:tr>
      <w:tr w:rsidR="00740995" w:rsidTr="00DD0166">
        <w:trPr>
          <w:cantSplit/>
          <w:trHeight w:val="5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5" w:rsidRPr="0002043F" w:rsidRDefault="00740995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995" w:rsidRDefault="00740995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UAB </w:t>
            </w:r>
            <w:proofErr w:type="spellStart"/>
            <w:r w:rsidRPr="00740995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Ansell</w:t>
            </w:r>
            <w:proofErr w:type="spellEnd"/>
            <w:r w:rsidRPr="00740995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proofErr w:type="spellStart"/>
            <w:r w:rsidRPr="00740995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Protective</w:t>
            </w:r>
            <w:proofErr w:type="spellEnd"/>
            <w:r w:rsidRPr="00740995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proofErr w:type="spellStart"/>
            <w:r w:rsidRPr="00740995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Solutions</w:t>
            </w:r>
            <w:proofErr w:type="spellEnd"/>
            <w:r w:rsidRPr="00740995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proofErr w:type="spellStart"/>
            <w:r w:rsidRPr="00740995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Lithuania</w:t>
            </w:r>
            <w:proofErr w:type="spellEnd"/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995" w:rsidRDefault="00740995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Kitų rūšių dengimas, taip pat metalo, plastmasės, tekstilės gaminių, audinių, plėvelių ir popieriaus dengimas ( 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995" w:rsidRDefault="00740995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(39)-2</w:t>
            </w:r>
          </w:p>
          <w:p w:rsidR="00740995" w:rsidRDefault="00740995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2013.11.08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995" w:rsidRDefault="00740995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50/75 mgC/Nm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3</w:t>
            </w:r>
            <w:bookmarkStart w:id="0" w:name="_GoBack"/>
            <w:bookmarkEnd w:id="0"/>
          </w:p>
        </w:tc>
        <w:tc>
          <w:tcPr>
            <w:tcW w:w="329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995" w:rsidRDefault="00740995" w:rsidP="00AD45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23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02043F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02043F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55.</w:t>
            </w:r>
          </w:p>
          <w:p w:rsidR="00AD4583" w:rsidRPr="00A87A4B" w:rsidRDefault="00AD4583" w:rsidP="00AD4583">
            <w:pPr>
              <w:rPr>
                <w:lang w:eastAsia="lt-LT"/>
              </w:rPr>
            </w:pP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AB „Šilutės baldai“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Medienos paviršių dengimas ( &gt;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)</w:t>
            </w:r>
          </w:p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(30)-21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583" w:rsidRPr="00DF77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/Nm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583" w:rsidRDefault="00AD4583" w:rsidP="00AD45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Tirpiklio suvartojimas 446,1 t/metus</w:t>
            </w:r>
          </w:p>
        </w:tc>
      </w:tr>
      <w:tr w:rsidR="00AD4583" w:rsidTr="009131B0">
        <w:trPr>
          <w:cantSplit/>
          <w:trHeight w:val="23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02043F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Kitų paviršių valymas (&gt;2)</w:t>
            </w:r>
          </w:p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20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>tir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piklio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sąnaudų/75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/Nm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3</w:t>
            </w:r>
          </w:p>
          <w:p w:rsidR="00AD4583" w:rsidRPr="00DF77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 w:themeColor="text1"/>
                <w:sz w:val="20"/>
                <w:szCs w:val="24"/>
                <w:lang w:eastAsia="lt-LT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583" w:rsidRDefault="00AD4583" w:rsidP="00AD45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Tirpiklio suvartojimas 5 t/metus</w:t>
            </w:r>
          </w:p>
        </w:tc>
      </w:tr>
      <w:tr w:rsidR="00AD4583" w:rsidTr="009131B0">
        <w:trPr>
          <w:cantSplit/>
          <w:trHeight w:val="517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02043F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Lipniosios dangos (&gt;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)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583" w:rsidRPr="00DF77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 w:themeColor="text1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/Nm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4583" w:rsidRDefault="00AD4583" w:rsidP="00AD45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Tirpiklio suvartojimas 66,791 t/metus</w:t>
            </w:r>
          </w:p>
        </w:tc>
      </w:tr>
      <w:tr w:rsidR="00AD4583" w:rsidTr="009131B0">
        <w:trPr>
          <w:cantSplit/>
          <w:trHeight w:val="27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02043F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Lipniosios dangos (&gt;</w:t>
            </w:r>
            <w:r w:rsidRPr="0029024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)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20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>tirpiklio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val="en-US" w:eastAsia="lt-LT"/>
              </w:rPr>
              <w:t>sąnaudų</w:t>
            </w:r>
            <w:proofErr w:type="spellEnd"/>
          </w:p>
        </w:tc>
        <w:tc>
          <w:tcPr>
            <w:tcW w:w="329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270"/>
        </w:trPr>
        <w:tc>
          <w:tcPr>
            <w:tcW w:w="153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Pr="00623E77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623E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Marijampolės skyrius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02043F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823B8F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823B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823B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mesta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 ir K</w:t>
            </w:r>
            <w:r w:rsidRPr="00823B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“ (Juknevičiaus g.)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455DC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B455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455DC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B455DC">
              <w:rPr>
                <w:rFonts w:ascii="Times New Roman" w:hAnsi="Times New Roman"/>
                <w:sz w:val="20"/>
                <w:szCs w:val="20"/>
              </w:rPr>
              <w:t>8.6.-58/09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455DC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B455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B455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823B8F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02043F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823B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823B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Du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mesta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 ir K</w:t>
            </w:r>
            <w:r w:rsidRPr="00823B8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o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“</w:t>
            </w:r>
          </w:p>
          <w:p w:rsidR="00AD4583" w:rsidRPr="00823B8F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Uosupio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 g.)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455DC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B455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455DC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B455DC">
              <w:rPr>
                <w:rFonts w:ascii="Times New Roman" w:hAnsi="Times New Roman"/>
                <w:sz w:val="20"/>
                <w:szCs w:val="20"/>
              </w:rPr>
              <w:t>8.6.-58/09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455DC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B455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B455D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02043F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64281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Axis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Industries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itų rūšių dengimas, taip pat metalo, plastmasė</w:t>
            </w:r>
            <w:r>
              <w:rPr>
                <w:rFonts w:ascii="Times New Roman" w:hAnsi="Times New Roman"/>
                <w:sz w:val="20"/>
                <w:szCs w:val="20"/>
              </w:rPr>
              <w:t>s, tekstilės gaminių, audinių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, plėvelių ir popieri</w:t>
            </w:r>
            <w:r>
              <w:rPr>
                <w:rFonts w:ascii="Times New Roman" w:hAnsi="Times New Roman"/>
                <w:sz w:val="20"/>
                <w:szCs w:val="20"/>
              </w:rPr>
              <w:t>aus dengimas (&gt;5)</w:t>
            </w:r>
          </w:p>
          <w:p w:rsidR="00AD4583" w:rsidRPr="00B455DC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64281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455DC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15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  <w:p w:rsidR="00AD4583" w:rsidRPr="000C0B3A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0C0B3A">
              <w:rPr>
                <w:rFonts w:ascii="Times New Roman" w:hAnsi="Times New Roman"/>
                <w:b/>
                <w:bCs/>
                <w:sz w:val="24"/>
                <w:szCs w:val="24"/>
                <w:lang w:eastAsia="lt-LT"/>
              </w:rPr>
              <w:t>Panevėžio skyrius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83" w:rsidRPr="00596686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Pr="00596686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lt-LT"/>
              </w:rPr>
            </w:pPr>
            <w:r w:rsidRPr="00596686">
              <w:rPr>
                <w:rFonts w:ascii="Times New Roman" w:hAnsi="Times New Roman"/>
                <w:bCs/>
                <w:sz w:val="20"/>
                <w:szCs w:val="20"/>
                <w:lang w:eastAsia="lt-LT"/>
              </w:rPr>
              <w:t>UAB „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t-LT"/>
              </w:rPr>
              <w:t xml:space="preserve">JOCO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lt-LT"/>
              </w:rPr>
              <w:t>Packaging</w:t>
            </w:r>
            <w:proofErr w:type="spellEnd"/>
            <w:r w:rsidRPr="00596686">
              <w:rPr>
                <w:rFonts w:ascii="Times New Roman" w:hAnsi="Times New Roman"/>
                <w:bCs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Pr="00596686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lt-LT"/>
              </w:rPr>
            </w:pPr>
            <w:r w:rsidRPr="00596686">
              <w:rPr>
                <w:rFonts w:ascii="Times New Roman" w:hAnsi="Times New Roman"/>
                <w:bCs/>
                <w:sz w:val="20"/>
                <w:szCs w:val="20"/>
                <w:lang w:eastAsia="lt-LT"/>
              </w:rPr>
              <w:t>Kita, fleksografija, rotacinė trafaretinė spauda, laminavimo arba lakavimo vienetai (&gt;15), rotacinis trafaretinis spausdinimas ant tekstilės gaminių/kartono (&gt;30)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Pr="00596686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lt-LT"/>
              </w:rPr>
              <w:t>T-P.3-12/2016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Pr="00596686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583,0</w:t>
            </w:r>
            <w:r w:rsidRPr="00596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96686">
              <w:rPr>
                <w:rFonts w:ascii="Times New Roman" w:hAnsi="Times New Roman"/>
                <w:sz w:val="20"/>
                <w:szCs w:val="20"/>
              </w:rPr>
              <w:t>mgC</w:t>
            </w:r>
            <w:proofErr w:type="spellEnd"/>
            <w:r w:rsidRPr="00596686">
              <w:rPr>
                <w:rFonts w:ascii="Times New Roman" w:hAnsi="Times New Roman"/>
                <w:sz w:val="20"/>
                <w:szCs w:val="20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F00C90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lightGray"/>
                <w:lang w:eastAsia="lt-LT"/>
              </w:rPr>
            </w:pPr>
          </w:p>
        </w:tc>
      </w:tr>
      <w:tr w:rsidR="00AD4583" w:rsidTr="009131B0">
        <w:trPr>
          <w:cantSplit/>
          <w:trHeight w:val="2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83" w:rsidRPr="0002043F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SIWood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Medienos paviršių dengimas (&gt;15)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11,1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561B">
              <w:rPr>
                <w:rFonts w:ascii="Times New Roman" w:hAnsi="Times New Roman"/>
                <w:sz w:val="20"/>
                <w:szCs w:val="20"/>
              </w:rPr>
              <w:t>mgC</w:t>
            </w:r>
            <w:proofErr w:type="spellEnd"/>
            <w:r w:rsidRPr="00A4561B">
              <w:rPr>
                <w:rFonts w:ascii="Times New Roman" w:hAnsi="Times New Roman"/>
                <w:sz w:val="20"/>
                <w:szCs w:val="20"/>
              </w:rPr>
              <w:t>/Nm3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4583" w:rsidTr="009131B0">
        <w:trPr>
          <w:cantSplit/>
          <w:trHeight w:val="28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02043F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Kitų paviršių valymas (&gt;2)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02043F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Schmitz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cargobull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Baltic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Kitų  paviršių valymas (&gt;2)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75 </w:t>
            </w:r>
            <w:proofErr w:type="spellStart"/>
            <w:r w:rsidRPr="00A4561B">
              <w:rPr>
                <w:rFonts w:ascii="Times New Roman" w:hAnsi="Times New Roman"/>
                <w:sz w:val="20"/>
                <w:szCs w:val="20"/>
              </w:rPr>
              <w:t>mgC</w:t>
            </w:r>
            <w:proofErr w:type="spellEnd"/>
            <w:r w:rsidRPr="00A4561B">
              <w:rPr>
                <w:rFonts w:ascii="Times New Roman" w:hAnsi="Times New Roman"/>
                <w:sz w:val="20"/>
                <w:szCs w:val="20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20FB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AB „Rokiškio</w:t>
            </w:r>
          </w:p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mašinų gamykla“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tų rūšių dengimas, taip pat metalo, plastmasė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, tekstilės gaminių, audinių, plėvelių ir popieri</w:t>
            </w:r>
            <w:r>
              <w:rPr>
                <w:rFonts w:ascii="Times New Roman" w:hAnsi="Times New Roman"/>
                <w:sz w:val="20"/>
                <w:szCs w:val="20"/>
              </w:rPr>
              <w:t>aus dengimas (&gt;5)</w:t>
            </w:r>
          </w:p>
          <w:p w:rsidR="00AD4583" w:rsidRPr="00BC7934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100 </w:t>
            </w:r>
            <w:proofErr w:type="spellStart"/>
            <w:r w:rsidRPr="00A4561B">
              <w:rPr>
                <w:rFonts w:ascii="Times New Roman" w:hAnsi="Times New Roman"/>
                <w:sz w:val="20"/>
                <w:szCs w:val="20"/>
              </w:rPr>
              <w:t>mgC</w:t>
            </w:r>
            <w:proofErr w:type="spellEnd"/>
            <w:r w:rsidRPr="00A4561B">
              <w:rPr>
                <w:rFonts w:ascii="Times New Roman" w:hAnsi="Times New Roman"/>
                <w:sz w:val="20"/>
                <w:szCs w:val="20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20FB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UAB „Panevėžio ketus“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itų rūšių dengimas, taip pat metalo, plastmasė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, tekstilės gaminių, audinių , plėvelių ir popieri</w:t>
            </w:r>
            <w:r>
              <w:rPr>
                <w:rFonts w:ascii="Times New Roman" w:hAnsi="Times New Roman"/>
                <w:sz w:val="20"/>
                <w:szCs w:val="20"/>
              </w:rPr>
              <w:t>aus dengimas (&gt;5)</w:t>
            </w:r>
          </w:p>
          <w:p w:rsidR="00AD4583" w:rsidRPr="00BC7934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P2-1/047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100 </w:t>
            </w:r>
            <w:proofErr w:type="spellStart"/>
            <w:r w:rsidRPr="00A4561B">
              <w:rPr>
                <w:rFonts w:ascii="Times New Roman" w:hAnsi="Times New Roman"/>
                <w:sz w:val="20"/>
                <w:szCs w:val="20"/>
              </w:rPr>
              <w:t>mgC</w:t>
            </w:r>
            <w:proofErr w:type="spellEnd"/>
            <w:r w:rsidRPr="00A4561B">
              <w:rPr>
                <w:rFonts w:ascii="Times New Roman" w:hAnsi="Times New Roman"/>
                <w:sz w:val="20"/>
                <w:szCs w:val="20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20FB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Baltic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Swan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ausasis (cheminis) valymas</w:t>
            </w:r>
          </w:p>
          <w:p w:rsidR="00AD4583" w:rsidRPr="00BC7934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P2-1/087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19,92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20FB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Joglė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ausasis (cheminis) valymas</w:t>
            </w:r>
          </w:p>
          <w:p w:rsidR="00AD4583" w:rsidRPr="00BC7934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P2-1/099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13,13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20FB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 xml:space="preserve">UAB „Rokiškio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Aina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ausasis (cheminis) valymas</w:t>
            </w:r>
          </w:p>
          <w:p w:rsidR="00AD4583" w:rsidRPr="00BC7934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BC793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15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Pr="00F06310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F063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Šiaulių skyrius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FC307D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AB „Lietuvos geležinkeliai“ Radviliškio prekinių vagonų depas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324E4E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tų rūšių dengimas, taip pat metalo, plastmasė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, tekstilės gaminių, audinių, plėvelių ir popieri</w:t>
            </w:r>
            <w:r>
              <w:rPr>
                <w:rFonts w:ascii="Times New Roman" w:hAnsi="Times New Roman"/>
                <w:sz w:val="20"/>
                <w:szCs w:val="20"/>
              </w:rPr>
              <w:t>aus dengimas 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61B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Pr="00A4561B">
              <w:rPr>
                <w:rFonts w:ascii="Times New Roman" w:hAnsi="Times New Roman"/>
                <w:sz w:val="20"/>
                <w:szCs w:val="20"/>
              </w:rPr>
              <w:t>mgC</w:t>
            </w:r>
            <w:proofErr w:type="spellEnd"/>
            <w:r w:rsidRPr="00A4561B">
              <w:rPr>
                <w:rFonts w:ascii="Times New Roman" w:hAnsi="Times New Roman"/>
                <w:sz w:val="20"/>
                <w:szCs w:val="20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FC307D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„Venta LT“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Medienos paviršių dengimas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(&gt;15)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proofErr w:type="spellStart"/>
            <w:r w:rsidRPr="00A4561B">
              <w:rPr>
                <w:rFonts w:ascii="Times New Roman" w:hAnsi="Times New Roman"/>
                <w:sz w:val="20"/>
                <w:szCs w:val="20"/>
              </w:rPr>
              <w:t>mgC</w:t>
            </w:r>
            <w:proofErr w:type="spellEnd"/>
            <w:r w:rsidRPr="00A4561B">
              <w:rPr>
                <w:rFonts w:ascii="Times New Roman" w:hAnsi="Times New Roman"/>
                <w:sz w:val="20"/>
                <w:szCs w:val="20"/>
              </w:rPr>
              <w:t>/Nm3</w:t>
            </w:r>
          </w:p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FC307D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„Šiaulių tauro detalės“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Kitų paviršių valymas (&gt;2)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7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75 </w:t>
            </w:r>
            <w:proofErr w:type="spellStart"/>
            <w:r w:rsidRPr="00A4561B">
              <w:rPr>
                <w:rFonts w:ascii="Times New Roman" w:hAnsi="Times New Roman"/>
                <w:sz w:val="20"/>
                <w:szCs w:val="20"/>
              </w:rPr>
              <w:t>mgC</w:t>
            </w:r>
            <w:proofErr w:type="spellEnd"/>
            <w:r w:rsidRPr="00A4561B">
              <w:rPr>
                <w:rFonts w:ascii="Times New Roman" w:hAnsi="Times New Roman"/>
                <w:sz w:val="20"/>
                <w:szCs w:val="20"/>
              </w:rPr>
              <w:t>/Nm3</w:t>
            </w:r>
          </w:p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Išregistruotas 2017-02-21</w:t>
            </w:r>
          </w:p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Nr. (4)SR-S-332(1.148)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FC307D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Western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fabrications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tų rūšių dengimas, taip pat metalo, plastmasė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, tekstilės gaminių, audinių, plėvelių ir popieri</w:t>
            </w:r>
            <w:r>
              <w:rPr>
                <w:rFonts w:ascii="Times New Roman" w:hAnsi="Times New Roman"/>
                <w:sz w:val="20"/>
                <w:szCs w:val="20"/>
              </w:rPr>
              <w:t>aus dengimas 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9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50/75 </w:t>
            </w:r>
            <w:proofErr w:type="spellStart"/>
            <w:r w:rsidRPr="00A4561B">
              <w:rPr>
                <w:rFonts w:ascii="Times New Roman" w:hAnsi="Times New Roman"/>
                <w:sz w:val="20"/>
                <w:szCs w:val="20"/>
              </w:rPr>
              <w:t>mgC</w:t>
            </w:r>
            <w:proofErr w:type="spellEnd"/>
            <w:r w:rsidRPr="00A4561B">
              <w:rPr>
                <w:rFonts w:ascii="Times New Roman" w:hAnsi="Times New Roman"/>
                <w:sz w:val="20"/>
                <w:szCs w:val="20"/>
              </w:rPr>
              <w:t>/Nm3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FC307D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Juvydė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ausasis (cheminis) valymas</w:t>
            </w:r>
          </w:p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10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A4561B">
              <w:rPr>
                <w:rFonts w:ascii="Times New Roman" w:hAnsi="Times New Roman"/>
                <w:color w:val="000000"/>
                <w:sz w:val="20"/>
                <w:szCs w:val="20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FC307D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Mejera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ausasis (cheminis) valymas</w:t>
            </w:r>
          </w:p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A4561B">
              <w:rPr>
                <w:rFonts w:ascii="Times New Roman" w:hAnsi="Times New Roman"/>
                <w:color w:val="000000"/>
                <w:sz w:val="20"/>
                <w:szCs w:val="20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702F8E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UAB „Lyra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Group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Lipniosios dangos 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561B">
              <w:rPr>
                <w:rFonts w:ascii="Times New Roman" w:hAnsi="Times New Roman"/>
                <w:sz w:val="20"/>
                <w:szCs w:val="20"/>
              </w:rPr>
              <w:t>mgC</w:t>
            </w:r>
            <w:proofErr w:type="spellEnd"/>
            <w:r w:rsidRPr="00A4561B">
              <w:rPr>
                <w:rFonts w:ascii="Times New Roman" w:hAnsi="Times New Roman"/>
                <w:sz w:val="20"/>
                <w:szCs w:val="20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0F694F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Įregistruota naujai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702F8E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Vilmers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Lipniosios dangos 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561B">
              <w:rPr>
                <w:rFonts w:ascii="Times New Roman" w:hAnsi="Times New Roman"/>
                <w:sz w:val="20"/>
                <w:szCs w:val="20"/>
              </w:rPr>
              <w:t>mgC</w:t>
            </w:r>
            <w:proofErr w:type="spellEnd"/>
            <w:r w:rsidRPr="00A4561B">
              <w:rPr>
                <w:rFonts w:ascii="Times New Roman" w:hAnsi="Times New Roman"/>
                <w:sz w:val="20"/>
                <w:szCs w:val="20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645609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15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Pr="00702F8E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02F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Utenos skyrius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702F8E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 w:rsidRPr="00A4561B">
              <w:rPr>
                <w:rFonts w:ascii="Times New Roman" w:hAnsi="Times New Roman"/>
                <w:sz w:val="20"/>
                <w:szCs w:val="20"/>
              </w:rPr>
              <w:t>UAB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Kagris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ausasis (cheminis) valymas</w:t>
            </w:r>
          </w:p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)/2013</w:t>
            </w:r>
          </w:p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836B3C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4561B">
              <w:rPr>
                <w:rFonts w:ascii="Times New Roman" w:hAnsi="Times New Roman"/>
                <w:color w:val="000000"/>
                <w:sz w:val="20"/>
                <w:szCs w:val="20"/>
              </w:rPr>
              <w:t>20 g/kg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(1) (2)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 xml:space="preserve">(1) </w:t>
            </w:r>
            <w:r w:rsidRPr="00836B3C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Išreiškiama išsiskyrusio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r w:rsidRPr="00836B3C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tirpiklio mase kilogramui išvalyto ir išdžiovinto produkto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;</w:t>
            </w:r>
          </w:p>
          <w:p w:rsidR="00AD4583" w:rsidRPr="00836B3C" w:rsidRDefault="00AD4583" w:rsidP="00AD45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836B3C"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>(2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vertAlign w:val="superscript"/>
                <w:lang w:eastAsia="lt-LT"/>
              </w:rPr>
              <w:t xml:space="preserve">)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LOJ ribinė vertė, nurodyta VI skyriaus 6.8 p., šiai veiklos rūšiai netaikoma.</w:t>
            </w:r>
          </w:p>
        </w:tc>
      </w:tr>
      <w:tr w:rsidR="00AD4583" w:rsidTr="009131B0">
        <w:trPr>
          <w:cantSplit/>
          <w:trHeight w:val="561"/>
        </w:trPr>
        <w:tc>
          <w:tcPr>
            <w:tcW w:w="15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Pr="00B8499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lt-LT"/>
              </w:rPr>
            </w:pPr>
            <w:r w:rsidRPr="00B849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lt-LT"/>
              </w:rPr>
              <w:t>Vilniaus skyrius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179FD" w:rsidRDefault="00AD4583" w:rsidP="00AD458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„Švaros lašas“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8F7AD6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179FD" w:rsidRDefault="00AD4583" w:rsidP="00AD458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Radionovos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IĮ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2013-02-12</w:t>
            </w:r>
          </w:p>
        </w:tc>
      </w:tr>
      <w:tr w:rsidR="00AD4583" w:rsidTr="009131B0">
        <w:trPr>
          <w:cantSplit/>
          <w:trHeight w:val="28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83" w:rsidRPr="001179FD" w:rsidRDefault="00AD4583" w:rsidP="00AD458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„Spaudos kontūrai“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Lipniosios dangos (&gt;5)</w:t>
            </w:r>
          </w:p>
          <w:p w:rsidR="00AD4583" w:rsidRPr="00F5056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E85BBC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BB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TL-V.8-7/2014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Pr="00F5056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28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179FD" w:rsidRDefault="00AD4583" w:rsidP="00AD458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Termostabilizacinė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ruloninė ofsetinė spauda (&gt;15)</w:t>
            </w:r>
          </w:p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179FD" w:rsidRDefault="00AD4583" w:rsidP="00AD458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Eltaka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Kita, fleksografija, rotacinė trafaretinė spauda, laminavimo arba lakavimo vienetai (&gt;15), rotacinis trafaretinis spausdinimas ant tekstilės gaminių/kartono (&gt;30)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2014-10-07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179FD" w:rsidRDefault="00AD4583" w:rsidP="00AD458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„Banga plius“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2013-06-17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179FD" w:rsidRDefault="00AD4583" w:rsidP="00AD458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„Švara“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2013-11-19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179FD" w:rsidRDefault="00AD4583" w:rsidP="00AD458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AB „Lietuvos geležinkeliai“ vagonų depas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tų rūšių dengimas, taip pat metalo, plastmasė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A4561B">
              <w:rPr>
                <w:rFonts w:ascii="Times New Roman" w:hAnsi="Times New Roman"/>
                <w:sz w:val="20"/>
                <w:szCs w:val="20"/>
              </w:rPr>
              <w:t>, tekstilės gaminių, audinių , plėvelių ir popieri</w:t>
            </w:r>
            <w:r>
              <w:rPr>
                <w:rFonts w:ascii="Times New Roman" w:hAnsi="Times New Roman"/>
                <w:sz w:val="20"/>
                <w:szCs w:val="20"/>
              </w:rPr>
              <w:t>aus dengimas 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100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2014-06-18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179FD" w:rsidRDefault="00AD4583" w:rsidP="00AD458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„Drabužių sauso valymo valykla“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2013-10-24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179FD" w:rsidRDefault="00AD4583" w:rsidP="00AD458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Joglė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LT“ filialo odinių ir kailinių gaminių valymo centras M.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Sleževičiaus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g.7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2013-10-24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1179FD" w:rsidRDefault="00AD4583" w:rsidP="00AD4583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Joglė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LT“ filialo odinių ir kailinių gaminių valymo centras T.Ševčenkos g 16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2013-10-24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5F1C8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Joglė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LT“ filialas Švarumo centras J. Jasinskio g. 16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2013-10-24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5F1C8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Gealan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Baltic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Kitų paviršių valymas (&gt;2)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E85BBC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  <w:p w:rsidR="00AD4583" w:rsidRPr="00E85BBC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E85BB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TL-V.5-6/2015</w:t>
            </w:r>
          </w:p>
          <w:p w:rsidR="00AD4583" w:rsidRPr="00E85BBC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75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5F1C8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Mature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 transporto priemonių filtrų gamybos II cechas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Kitų paviršių valymas (&gt;2)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E85BBC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</w:p>
          <w:p w:rsidR="00AD4583" w:rsidRPr="00E85BBC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</w:pPr>
            <w:r w:rsidRPr="00E85BB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VR-4.7-V-02-ŠV-13/TL-V.3-5/2015</w:t>
            </w:r>
          </w:p>
          <w:p w:rsidR="00AD4583" w:rsidRPr="00E85BBC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75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45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583" w:rsidRPr="005F1C8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Pr="005F1C81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1C8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 w:rsidRPr="005F1C8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Lietpak</w:t>
            </w:r>
            <w:proofErr w:type="spellEnd"/>
            <w:r w:rsidRPr="005F1C8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Pr="006C3494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5F1C8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Kitų rūšių dengimas, taip pat metalo, plastmasės, tekstilės gaminių, audinių, plėvelių ir popieriaus dengimas </w:t>
            </w:r>
            <w:r w:rsidRPr="005F1C81">
              <w:rPr>
                <w:rFonts w:ascii="Times New Roman" w:hAnsi="Times New Roman"/>
                <w:sz w:val="20"/>
                <w:szCs w:val="20"/>
              </w:rPr>
              <w:t>(&gt;5)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VR-4.7-V-01- V-35/TL-V.8-9/2015</w:t>
            </w:r>
          </w:p>
          <w:p w:rsidR="00AD4583" w:rsidRPr="005F1C81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Pr="006C349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 w:rsidRPr="005F1C8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75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  <w:p w:rsidR="00AD4583" w:rsidRPr="005F1C81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45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83" w:rsidRPr="005F1C8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Pr="005F1C81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Pr="005F1C81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5F1C81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Dengimo mišinių, lakų, rašalo ir klijų gamyba (&gt;100)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Pr="005F1C81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Pr="005F1C81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5F1C81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150 </w:t>
            </w:r>
            <w:proofErr w:type="spellStart"/>
            <w:r w:rsidRPr="005F1C81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 w:rsidRPr="005F1C81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5F1C8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AB „Plasta“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lt-LT"/>
              </w:rPr>
              <w:t>Kita, fleksografija, rotacinė trafaretinė spauda, laminavimo arba lakavimo vienetai (&gt;15), rotacinis trafaretinis spausdinimas ant tekstilės gaminių/kartono (&gt;30)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TL-V.7-14/2014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5F1C8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Arginta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Engineering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Kitų rūšių dengimas, taip pat metalo, plastmasės, tekstilės gaminių, audinių, plėvelių ir popieriaus dengimas </w:t>
            </w:r>
            <w:r>
              <w:rPr>
                <w:rFonts w:ascii="Times New Roman" w:hAnsi="Times New Roman"/>
                <w:sz w:val="20"/>
                <w:szCs w:val="20"/>
              </w:rPr>
              <w:t>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2016-01-12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5F1C81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„Juodasis gulbinas“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2013-10-24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CE1238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Umega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 Vienybės padalinys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Kitų paviršių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VR-4.7-V-02-U-2/TL-V.6-23/2016</w:t>
            </w:r>
          </w:p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75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CE1238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„IDW metalas ir mediena“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Kitų rūšių dengimas, taip pat metalo, plastmasės, tekstilės gaminių, audinių, plėvelių ir popieriaus dengimas </w:t>
            </w:r>
            <w:r>
              <w:rPr>
                <w:rFonts w:ascii="Times New Roman" w:hAnsi="Times New Roman"/>
                <w:sz w:val="20"/>
                <w:szCs w:val="20"/>
              </w:rPr>
              <w:t>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VR-4.7-V-02-303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50/75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CE1238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Grafobal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Vilnius“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Termostabilizacinė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ruloninė ofsetinė spauda (&gt;15)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100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2014-07-09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CE1238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Optimata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Medienos paviršių dengimas (&gt;15)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TL-V.6-18/2015</w:t>
            </w:r>
          </w:p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50/75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CE1238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„IDW“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Kitų rūšių dengimas, taip pat metalo, plastmasės, tekstilės gaminių, audinių, plėvelių ir popieriaus dengimas </w:t>
            </w:r>
            <w:r>
              <w:rPr>
                <w:rFonts w:ascii="Times New Roman" w:hAnsi="Times New Roman"/>
                <w:sz w:val="20"/>
                <w:szCs w:val="20"/>
              </w:rPr>
              <w:t>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TL-V.5-11/2015</w:t>
            </w:r>
          </w:p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50/75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CE1238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„Švaros pasaulis“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VR-4.7-V-02-201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583" w:rsidRPr="002734CD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Pr="002734CD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34C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UAB„Elmoris</w:t>
            </w:r>
            <w:proofErr w:type="spellEnd"/>
            <w:r w:rsidRPr="002734C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Pr="002734CD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34C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Kitų rūšių dengimas, taip pat metalo, plastmasės, tekstilės gaminių, audinių, plėvelių ir popieriaus dengimas </w:t>
            </w:r>
            <w:r w:rsidRPr="002734CD">
              <w:rPr>
                <w:rFonts w:ascii="Times New Roman" w:hAnsi="Times New Roman"/>
                <w:sz w:val="20"/>
                <w:szCs w:val="20"/>
              </w:rPr>
              <w:t>(&gt;5)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Pr="002734CD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VR-</w:t>
            </w:r>
            <w:r w:rsidRPr="002734CD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4.7-V-01-193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583" w:rsidRPr="002734CD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4CD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50/75 </w:t>
            </w:r>
            <w:proofErr w:type="spellStart"/>
            <w:r w:rsidRPr="002734CD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 w:rsidRPr="002734CD"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CE1238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Nostra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sanum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VR-4.7-V-02-235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CE1238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Albaresa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2014-01-31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CE1238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UAB “Lietuvos Ryto”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Skaidiškių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spaustuvė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Termostabilizacinė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ruloninė ofsetinė spauda (&gt;15)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2017-01-12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CE1238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Balima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2012-03-14</w:t>
            </w: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CE1238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AB „Spauda“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Termostabilizacinė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ruloninė ofsetinė spauda (&gt;15)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VR-4.7-V-02-10,3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BC0E0E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„LJ logistika“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Transporto priemonių pakartotinė apdaila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VR-4.7-V-02-T-04/TL-V.5-12/2015</w:t>
            </w:r>
          </w:p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BC0E0E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UAB „Cheminė valykla“ (buvusi </w:t>
            </w:r>
            <w:r>
              <w:rPr>
                <w:rFonts w:ascii="Times New Roman" w:hAnsi="Times New Roman"/>
                <w:sz w:val="20"/>
                <w:szCs w:val="20"/>
              </w:rPr>
              <w:t>UAB „Drabužių sauso valymo valykla“)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Sausasis (cheminis) valymas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A4561B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20 g/kg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2013-10-24</w:t>
            </w:r>
          </w:p>
        </w:tc>
      </w:tr>
      <w:tr w:rsidR="00AD4583" w:rsidTr="009131B0">
        <w:trPr>
          <w:cantSplit/>
          <w:trHeight w:val="2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583" w:rsidRPr="00BC0E0E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F25214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 w:rsidRPr="00F25214"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„Megrame medis“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Medienos paviršių dengimas (&gt;15)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50/75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285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BC0E0E" w:rsidRDefault="00AD4583" w:rsidP="00AD458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Kitų paviršių valymas </w:t>
            </w:r>
            <w:r w:rsidRPr="00561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(&gt;2)</w:t>
            </w:r>
          </w:p>
        </w:tc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75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BC0E0E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„NS-2“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Medienos paviršių dengimas (&gt;15)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TL-V.5-2/2014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100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BC0E0E" w:rsidRDefault="00AD4583" w:rsidP="00AD45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„NS-3“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Medienos paviršių dengimas (&gt;15)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50/75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</w:tr>
      <w:tr w:rsidR="00AD4583" w:rsidTr="009131B0">
        <w:trPr>
          <w:cantSplit/>
          <w:trHeight w:val="5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83" w:rsidRPr="00BC0E0E" w:rsidRDefault="00AD4583" w:rsidP="00AD4583">
            <w:pPr>
              <w:pStyle w:val="Sraopastraipa"/>
              <w:numPr>
                <w:ilvl w:val="0"/>
                <w:numId w:val="1"/>
              </w:num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Hanning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 xml:space="preserve"> Vilnius“ 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8F0E9A" w:rsidRDefault="00AD4583" w:rsidP="00AD4583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eastAsia="lt-LT"/>
              </w:rPr>
            </w:pPr>
            <w:r w:rsidRPr="008F0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Ričių dengimas (&gt;25)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Default="00AD4583" w:rsidP="00AD458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mgC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24"/>
                <w:lang w:eastAsia="lt-LT"/>
              </w:rPr>
              <w:t>/Nm3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583" w:rsidRPr="000A0158" w:rsidRDefault="00AD4583" w:rsidP="00AD4583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  <w:lang w:eastAsia="lt-LT"/>
              </w:rPr>
              <w:t>Panaikintas TIPK II priedo leidimas 2014-10-08</w:t>
            </w:r>
          </w:p>
        </w:tc>
      </w:tr>
    </w:tbl>
    <w:p w:rsidR="00DC78BB" w:rsidRDefault="00DC78BB" w:rsidP="00C46000">
      <w:pPr>
        <w:suppressLineNumbers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DC78BB" w:rsidSect="00030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567" w:bottom="1276" w:left="567" w:header="567" w:footer="567" w:gutter="0"/>
      <w:lnNumType w:countBy="1" w:restart="continuous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CC" w:rsidRDefault="007B52CC" w:rsidP="00AF3D0D">
      <w:pPr>
        <w:spacing w:after="0" w:line="240" w:lineRule="auto"/>
      </w:pPr>
      <w:r>
        <w:separator/>
      </w:r>
    </w:p>
  </w:endnote>
  <w:endnote w:type="continuationSeparator" w:id="0">
    <w:p w:rsidR="007B52CC" w:rsidRDefault="007B52CC" w:rsidP="00AF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3F" w:rsidRDefault="0019603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3F" w:rsidRDefault="0019603F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3F" w:rsidRDefault="0019603F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CC" w:rsidRDefault="007B52CC" w:rsidP="00AF3D0D">
      <w:pPr>
        <w:spacing w:after="0" w:line="240" w:lineRule="auto"/>
      </w:pPr>
      <w:r>
        <w:separator/>
      </w:r>
    </w:p>
  </w:footnote>
  <w:footnote w:type="continuationSeparator" w:id="0">
    <w:p w:rsidR="007B52CC" w:rsidRDefault="007B52CC" w:rsidP="00AF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3F" w:rsidRDefault="0019603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3F" w:rsidRDefault="0019603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3F" w:rsidRDefault="0019603F" w:rsidP="007705E7">
    <w:pPr>
      <w:pStyle w:val="Antrats"/>
      <w:jc w:val="center"/>
    </w:pPr>
    <w:r>
      <w:rPr>
        <w:rFonts w:ascii="Times New Roman" w:hAnsi="Times New Roman"/>
        <w:b/>
        <w:bCs/>
        <w:color w:val="000000"/>
        <w:sz w:val="24"/>
        <w:szCs w:val="24"/>
        <w:lang w:eastAsia="lt-LT"/>
      </w:rPr>
      <w:t xml:space="preserve">IŠREGISTRUOTŲ </w:t>
    </w:r>
    <w:r w:rsidR="001245B5">
      <w:rPr>
        <w:rFonts w:ascii="Times New Roman" w:hAnsi="Times New Roman"/>
        <w:b/>
        <w:bCs/>
        <w:color w:val="000000"/>
        <w:sz w:val="24"/>
        <w:szCs w:val="24"/>
        <w:lang w:eastAsia="lt-LT"/>
      </w:rPr>
      <w:t xml:space="preserve">ORGANINIUS </w:t>
    </w:r>
    <w:r w:rsidRPr="003A1D55">
      <w:rPr>
        <w:rFonts w:ascii="Times New Roman" w:hAnsi="Times New Roman"/>
        <w:b/>
        <w:bCs/>
        <w:color w:val="000000"/>
        <w:sz w:val="24"/>
        <w:szCs w:val="24"/>
        <w:lang w:eastAsia="lt-LT"/>
      </w:rPr>
      <w:t xml:space="preserve">TIRPIKLIUS NAUDOJANČIŲ ĮRENGINIŲ </w:t>
    </w:r>
    <w:r w:rsidR="001245B5">
      <w:rPr>
        <w:rFonts w:ascii="Times New Roman" w:hAnsi="Times New Roman"/>
        <w:b/>
        <w:bCs/>
        <w:color w:val="000000"/>
        <w:sz w:val="24"/>
        <w:szCs w:val="24"/>
        <w:lang w:eastAsia="lt-LT"/>
      </w:rPr>
      <w:t>SĄRAŠAS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9E6"/>
    <w:multiLevelType w:val="hybridMultilevel"/>
    <w:tmpl w:val="84EE3300"/>
    <w:lvl w:ilvl="0" w:tplc="AC4094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E21F3"/>
    <w:multiLevelType w:val="hybridMultilevel"/>
    <w:tmpl w:val="3BD0F1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93347"/>
    <w:multiLevelType w:val="hybridMultilevel"/>
    <w:tmpl w:val="B26AF9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D3BB4"/>
    <w:multiLevelType w:val="hybridMultilevel"/>
    <w:tmpl w:val="4F2CCD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D5EA0"/>
    <w:multiLevelType w:val="hybridMultilevel"/>
    <w:tmpl w:val="24485C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97A4E"/>
    <w:multiLevelType w:val="hybridMultilevel"/>
    <w:tmpl w:val="1ECA96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F8"/>
    <w:rsid w:val="00001983"/>
    <w:rsid w:val="0002043F"/>
    <w:rsid w:val="00030F3F"/>
    <w:rsid w:val="00031066"/>
    <w:rsid w:val="00056769"/>
    <w:rsid w:val="00060B93"/>
    <w:rsid w:val="00071466"/>
    <w:rsid w:val="00075F47"/>
    <w:rsid w:val="0007605E"/>
    <w:rsid w:val="00077747"/>
    <w:rsid w:val="00091441"/>
    <w:rsid w:val="00091B8D"/>
    <w:rsid w:val="000B6285"/>
    <w:rsid w:val="000C0B3A"/>
    <w:rsid w:val="000F694F"/>
    <w:rsid w:val="0010369E"/>
    <w:rsid w:val="0010599B"/>
    <w:rsid w:val="00106F10"/>
    <w:rsid w:val="001129DD"/>
    <w:rsid w:val="001179FD"/>
    <w:rsid w:val="00117E70"/>
    <w:rsid w:val="00120FB1"/>
    <w:rsid w:val="00122FE0"/>
    <w:rsid w:val="001245B5"/>
    <w:rsid w:val="00130818"/>
    <w:rsid w:val="001333C8"/>
    <w:rsid w:val="00140F89"/>
    <w:rsid w:val="001514A1"/>
    <w:rsid w:val="001617EB"/>
    <w:rsid w:val="00162FC8"/>
    <w:rsid w:val="0016579B"/>
    <w:rsid w:val="001825E6"/>
    <w:rsid w:val="0019603F"/>
    <w:rsid w:val="001A66E1"/>
    <w:rsid w:val="001A7BC7"/>
    <w:rsid w:val="001C038A"/>
    <w:rsid w:val="001C28DC"/>
    <w:rsid w:val="001D02EB"/>
    <w:rsid w:val="001E0E59"/>
    <w:rsid w:val="001E167A"/>
    <w:rsid w:val="001F0486"/>
    <w:rsid w:val="001F300B"/>
    <w:rsid w:val="00202975"/>
    <w:rsid w:val="00203243"/>
    <w:rsid w:val="00213CE3"/>
    <w:rsid w:val="0021434B"/>
    <w:rsid w:val="00223C46"/>
    <w:rsid w:val="002402DD"/>
    <w:rsid w:val="0024374B"/>
    <w:rsid w:val="00245AD9"/>
    <w:rsid w:val="002520A7"/>
    <w:rsid w:val="002734CD"/>
    <w:rsid w:val="00285FA6"/>
    <w:rsid w:val="00287F3B"/>
    <w:rsid w:val="002A08AC"/>
    <w:rsid w:val="002C2DE2"/>
    <w:rsid w:val="002E7751"/>
    <w:rsid w:val="002F6D42"/>
    <w:rsid w:val="00304AA1"/>
    <w:rsid w:val="00320F4C"/>
    <w:rsid w:val="0033324D"/>
    <w:rsid w:val="00345652"/>
    <w:rsid w:val="0035022A"/>
    <w:rsid w:val="003602B4"/>
    <w:rsid w:val="00361749"/>
    <w:rsid w:val="0036712C"/>
    <w:rsid w:val="00384CBB"/>
    <w:rsid w:val="003A26B4"/>
    <w:rsid w:val="003B0BDC"/>
    <w:rsid w:val="003B1EBC"/>
    <w:rsid w:val="003B69DF"/>
    <w:rsid w:val="003C24A9"/>
    <w:rsid w:val="003C5D6C"/>
    <w:rsid w:val="003F0C39"/>
    <w:rsid w:val="004108BF"/>
    <w:rsid w:val="00411FF4"/>
    <w:rsid w:val="00446567"/>
    <w:rsid w:val="00463ED2"/>
    <w:rsid w:val="00480D71"/>
    <w:rsid w:val="00490695"/>
    <w:rsid w:val="004916D5"/>
    <w:rsid w:val="00493454"/>
    <w:rsid w:val="00494A77"/>
    <w:rsid w:val="00496A01"/>
    <w:rsid w:val="00497061"/>
    <w:rsid w:val="004A0CBF"/>
    <w:rsid w:val="004B5E42"/>
    <w:rsid w:val="004C3437"/>
    <w:rsid w:val="00504AD1"/>
    <w:rsid w:val="00533AE5"/>
    <w:rsid w:val="00542253"/>
    <w:rsid w:val="005543D4"/>
    <w:rsid w:val="00561916"/>
    <w:rsid w:val="00566D7D"/>
    <w:rsid w:val="00580CF3"/>
    <w:rsid w:val="00590346"/>
    <w:rsid w:val="00596686"/>
    <w:rsid w:val="005A7218"/>
    <w:rsid w:val="005C0A68"/>
    <w:rsid w:val="005C2548"/>
    <w:rsid w:val="005C500A"/>
    <w:rsid w:val="005E2651"/>
    <w:rsid w:val="005E501F"/>
    <w:rsid w:val="005F1C81"/>
    <w:rsid w:val="005F3D7B"/>
    <w:rsid w:val="005F7A08"/>
    <w:rsid w:val="006107E1"/>
    <w:rsid w:val="00623E77"/>
    <w:rsid w:val="00633083"/>
    <w:rsid w:val="00633F7D"/>
    <w:rsid w:val="006555BD"/>
    <w:rsid w:val="00655610"/>
    <w:rsid w:val="006567AE"/>
    <w:rsid w:val="0067221F"/>
    <w:rsid w:val="0067283E"/>
    <w:rsid w:val="006810E1"/>
    <w:rsid w:val="00685A38"/>
    <w:rsid w:val="00687782"/>
    <w:rsid w:val="006A1A60"/>
    <w:rsid w:val="006A7B4A"/>
    <w:rsid w:val="006B0D0F"/>
    <w:rsid w:val="006C3494"/>
    <w:rsid w:val="006C6468"/>
    <w:rsid w:val="006F22B6"/>
    <w:rsid w:val="00702F8E"/>
    <w:rsid w:val="0070633E"/>
    <w:rsid w:val="00706C54"/>
    <w:rsid w:val="00707D53"/>
    <w:rsid w:val="0072011F"/>
    <w:rsid w:val="0073153E"/>
    <w:rsid w:val="00740995"/>
    <w:rsid w:val="007572D9"/>
    <w:rsid w:val="007705E7"/>
    <w:rsid w:val="007711B0"/>
    <w:rsid w:val="007732AB"/>
    <w:rsid w:val="0079173F"/>
    <w:rsid w:val="007B52CC"/>
    <w:rsid w:val="007C3BF1"/>
    <w:rsid w:val="007C4869"/>
    <w:rsid w:val="007D0D30"/>
    <w:rsid w:val="007D7B2A"/>
    <w:rsid w:val="007E15B9"/>
    <w:rsid w:val="00806367"/>
    <w:rsid w:val="008113C2"/>
    <w:rsid w:val="008277B0"/>
    <w:rsid w:val="00836B3C"/>
    <w:rsid w:val="00837DC3"/>
    <w:rsid w:val="00847154"/>
    <w:rsid w:val="00862918"/>
    <w:rsid w:val="00873195"/>
    <w:rsid w:val="008A1573"/>
    <w:rsid w:val="008A6BEE"/>
    <w:rsid w:val="008B6E49"/>
    <w:rsid w:val="008C3F4C"/>
    <w:rsid w:val="008C5D09"/>
    <w:rsid w:val="008D2F7C"/>
    <w:rsid w:val="008F0E9A"/>
    <w:rsid w:val="008F2FDB"/>
    <w:rsid w:val="009131B0"/>
    <w:rsid w:val="00922AD7"/>
    <w:rsid w:val="009324BB"/>
    <w:rsid w:val="00933CE8"/>
    <w:rsid w:val="009427FB"/>
    <w:rsid w:val="009435F1"/>
    <w:rsid w:val="009634BF"/>
    <w:rsid w:val="009951FF"/>
    <w:rsid w:val="009B1820"/>
    <w:rsid w:val="009B3D55"/>
    <w:rsid w:val="009D4AB1"/>
    <w:rsid w:val="009E1E80"/>
    <w:rsid w:val="009F20D6"/>
    <w:rsid w:val="00A070D4"/>
    <w:rsid w:val="00A07D1D"/>
    <w:rsid w:val="00A12516"/>
    <w:rsid w:val="00A1776E"/>
    <w:rsid w:val="00A202C2"/>
    <w:rsid w:val="00A527DC"/>
    <w:rsid w:val="00A67281"/>
    <w:rsid w:val="00A72628"/>
    <w:rsid w:val="00A84C8F"/>
    <w:rsid w:val="00A85691"/>
    <w:rsid w:val="00A87A4B"/>
    <w:rsid w:val="00A91655"/>
    <w:rsid w:val="00A949A1"/>
    <w:rsid w:val="00A949AF"/>
    <w:rsid w:val="00A97297"/>
    <w:rsid w:val="00AB0934"/>
    <w:rsid w:val="00AB50B1"/>
    <w:rsid w:val="00AC28A2"/>
    <w:rsid w:val="00AC3CCA"/>
    <w:rsid w:val="00AC67C8"/>
    <w:rsid w:val="00AD0970"/>
    <w:rsid w:val="00AD4583"/>
    <w:rsid w:val="00AF121F"/>
    <w:rsid w:val="00AF18C9"/>
    <w:rsid w:val="00AF3D0D"/>
    <w:rsid w:val="00B00398"/>
    <w:rsid w:val="00B01E1C"/>
    <w:rsid w:val="00B120B1"/>
    <w:rsid w:val="00B25A71"/>
    <w:rsid w:val="00B47E5C"/>
    <w:rsid w:val="00B50571"/>
    <w:rsid w:val="00B5062E"/>
    <w:rsid w:val="00B50AD0"/>
    <w:rsid w:val="00B50B00"/>
    <w:rsid w:val="00B72DED"/>
    <w:rsid w:val="00B76497"/>
    <w:rsid w:val="00B84993"/>
    <w:rsid w:val="00BC0E0E"/>
    <w:rsid w:val="00BC544B"/>
    <w:rsid w:val="00BD1339"/>
    <w:rsid w:val="00C0670D"/>
    <w:rsid w:val="00C10764"/>
    <w:rsid w:val="00C1191A"/>
    <w:rsid w:val="00C120A0"/>
    <w:rsid w:val="00C338EF"/>
    <w:rsid w:val="00C46000"/>
    <w:rsid w:val="00C50CAB"/>
    <w:rsid w:val="00C51128"/>
    <w:rsid w:val="00C53C02"/>
    <w:rsid w:val="00C57D68"/>
    <w:rsid w:val="00C57DAB"/>
    <w:rsid w:val="00C615CF"/>
    <w:rsid w:val="00C669A4"/>
    <w:rsid w:val="00C94F07"/>
    <w:rsid w:val="00C96E69"/>
    <w:rsid w:val="00CA36DB"/>
    <w:rsid w:val="00CA4805"/>
    <w:rsid w:val="00CB22C2"/>
    <w:rsid w:val="00CB2E7B"/>
    <w:rsid w:val="00CB459E"/>
    <w:rsid w:val="00CB4919"/>
    <w:rsid w:val="00CC1BDE"/>
    <w:rsid w:val="00CC3E06"/>
    <w:rsid w:val="00CC49E7"/>
    <w:rsid w:val="00CE1238"/>
    <w:rsid w:val="00CE311E"/>
    <w:rsid w:val="00CF4CA4"/>
    <w:rsid w:val="00D03B75"/>
    <w:rsid w:val="00D27533"/>
    <w:rsid w:val="00D47B09"/>
    <w:rsid w:val="00D52E8F"/>
    <w:rsid w:val="00D60227"/>
    <w:rsid w:val="00D614BE"/>
    <w:rsid w:val="00D67C1C"/>
    <w:rsid w:val="00D70F5D"/>
    <w:rsid w:val="00D867D2"/>
    <w:rsid w:val="00D87AF8"/>
    <w:rsid w:val="00D96374"/>
    <w:rsid w:val="00DA3644"/>
    <w:rsid w:val="00DA7E7C"/>
    <w:rsid w:val="00DB2B1A"/>
    <w:rsid w:val="00DB2CE9"/>
    <w:rsid w:val="00DB31F0"/>
    <w:rsid w:val="00DC78BB"/>
    <w:rsid w:val="00DD0166"/>
    <w:rsid w:val="00DD102B"/>
    <w:rsid w:val="00DD2397"/>
    <w:rsid w:val="00DD2F7C"/>
    <w:rsid w:val="00DD4FEE"/>
    <w:rsid w:val="00DD5D10"/>
    <w:rsid w:val="00DF0644"/>
    <w:rsid w:val="00DF7783"/>
    <w:rsid w:val="00E37CFC"/>
    <w:rsid w:val="00E411E3"/>
    <w:rsid w:val="00E469E0"/>
    <w:rsid w:val="00E5550D"/>
    <w:rsid w:val="00E77E14"/>
    <w:rsid w:val="00E83022"/>
    <w:rsid w:val="00E85BBC"/>
    <w:rsid w:val="00E86EEE"/>
    <w:rsid w:val="00EA1A1F"/>
    <w:rsid w:val="00EB3BA9"/>
    <w:rsid w:val="00EB5FF4"/>
    <w:rsid w:val="00EC1BC9"/>
    <w:rsid w:val="00EC4356"/>
    <w:rsid w:val="00EF07F3"/>
    <w:rsid w:val="00F06310"/>
    <w:rsid w:val="00F2030E"/>
    <w:rsid w:val="00F25057"/>
    <w:rsid w:val="00F25214"/>
    <w:rsid w:val="00F420AC"/>
    <w:rsid w:val="00F45327"/>
    <w:rsid w:val="00F50447"/>
    <w:rsid w:val="00F5056B"/>
    <w:rsid w:val="00F6716D"/>
    <w:rsid w:val="00F95236"/>
    <w:rsid w:val="00FA55D4"/>
    <w:rsid w:val="00FA6585"/>
    <w:rsid w:val="00FB7D62"/>
    <w:rsid w:val="00FC307D"/>
    <w:rsid w:val="00FE3DC4"/>
    <w:rsid w:val="00FF017B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DC78BB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semiHidden/>
    <w:rsid w:val="00DC78BB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F3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3D0D"/>
  </w:style>
  <w:style w:type="character" w:styleId="Eilutsnumeris">
    <w:name w:val="line number"/>
    <w:basedOn w:val="Numatytasispastraiposriftas"/>
    <w:uiPriority w:val="99"/>
    <w:semiHidden/>
    <w:unhideWhenUsed/>
    <w:rsid w:val="00030F3F"/>
  </w:style>
  <w:style w:type="paragraph" w:styleId="Sraopastraipa">
    <w:name w:val="List Paragraph"/>
    <w:basedOn w:val="prastasis"/>
    <w:uiPriority w:val="34"/>
    <w:qFormat/>
    <w:rsid w:val="00030F3F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770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7705E7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70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semiHidden/>
    <w:rsid w:val="00DC78BB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semiHidden/>
    <w:rsid w:val="00DC78BB"/>
    <w:rPr>
      <w:rFonts w:ascii="Calibri" w:eastAsia="Times New Roman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F3D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F3D0D"/>
  </w:style>
  <w:style w:type="character" w:styleId="Eilutsnumeris">
    <w:name w:val="line number"/>
    <w:basedOn w:val="Numatytasispastraiposriftas"/>
    <w:uiPriority w:val="99"/>
    <w:semiHidden/>
    <w:unhideWhenUsed/>
    <w:rsid w:val="00030F3F"/>
  </w:style>
  <w:style w:type="paragraph" w:styleId="Sraopastraipa">
    <w:name w:val="List Paragraph"/>
    <w:basedOn w:val="prastasis"/>
    <w:uiPriority w:val="34"/>
    <w:qFormat/>
    <w:rsid w:val="00030F3F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770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7705E7"/>
    <w:rPr>
      <w:rFonts w:ascii="Courier New" w:eastAsia="Times New Roman" w:hAnsi="Courier New" w:cs="Courier New"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770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4FABA-0D75-486C-A20A-AA9845BD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7373</Words>
  <Characters>4203</Characters>
  <Application>Microsoft Office Word</Application>
  <DocSecurity>4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11553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Balčiūnienė</dc:creator>
  <cp:lastModifiedBy>otilija</cp:lastModifiedBy>
  <cp:revision>2</cp:revision>
  <dcterms:created xsi:type="dcterms:W3CDTF">2019-01-28T09:19:00Z</dcterms:created>
  <dcterms:modified xsi:type="dcterms:W3CDTF">2019-01-28T09:19:00Z</dcterms:modified>
</cp:coreProperties>
</file>